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0D" w:rsidRPr="00FD4FF0" w:rsidRDefault="00013269" w:rsidP="00EF3E00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pict>
          <v:rect id="_x0000_s1026" style="position:absolute;left:0;text-align:left;margin-left:378pt;margin-top:-63pt;width:62.95pt;height:63pt;z-index:251657728" stroked="f"/>
        </w:pict>
      </w:r>
      <w:r w:rsidR="0052490D" w:rsidRPr="00FD4FF0">
        <w:rPr>
          <w:rFonts w:ascii="TH SarabunPSK" w:hAnsi="TH SarabunPSK" w:cs="TH SarabunPSK"/>
          <w:b/>
          <w:bCs/>
          <w:sz w:val="40"/>
          <w:szCs w:val="40"/>
          <w:cs/>
        </w:rPr>
        <w:t>บทที่ 5</w:t>
      </w:r>
    </w:p>
    <w:p w:rsidR="0052490D" w:rsidRPr="007208A3" w:rsidRDefault="00F90308" w:rsidP="00BF054E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สรุป</w:t>
      </w:r>
      <w:r w:rsidRPr="00F90308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F90308">
        <w:rPr>
          <w:rFonts w:ascii="TH SarabunPSK" w:hAnsi="TH SarabunPSK" w:cs="TH SarabunPSK"/>
          <w:b/>
          <w:bCs/>
          <w:sz w:val="40"/>
          <w:szCs w:val="40"/>
          <w:cs/>
        </w:rPr>
        <w:t>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AF74C8" w:rsidRPr="00FD4FF0">
        <w:rPr>
          <w:rFonts w:ascii="TH SarabunPSK" w:hAnsi="TH SarabunPSK" w:cs="TH SarabunPSK"/>
          <w:b/>
          <w:bCs/>
          <w:sz w:val="40"/>
          <w:szCs w:val="40"/>
          <w:cs/>
        </w:rPr>
        <w:t>อภิปราย</w:t>
      </w:r>
      <w:r w:rsidR="007F36FC" w:rsidRPr="00FD4FF0">
        <w:rPr>
          <w:rFonts w:ascii="TH SarabunPSK" w:hAnsi="TH SarabunPSK" w:cs="TH SarabunPSK"/>
          <w:b/>
          <w:bCs/>
          <w:sz w:val="40"/>
          <w:szCs w:val="40"/>
          <w:cs/>
        </w:rPr>
        <w:t>ผล</w:t>
      </w:r>
      <w:r w:rsidR="00BF054E" w:rsidRPr="00FD4FF0">
        <w:rPr>
          <w:rFonts w:ascii="TH SarabunPSK" w:hAnsi="TH SarabunPSK" w:cs="TH SarabunPSK"/>
          <w:b/>
          <w:bCs/>
          <w:sz w:val="40"/>
          <w:szCs w:val="40"/>
          <w:cs/>
        </w:rPr>
        <w:t xml:space="preserve">  และข้อเสนอแนะ</w:t>
      </w:r>
    </w:p>
    <w:p w:rsidR="00D708D0" w:rsidRDefault="00D708D0" w:rsidP="00D708D0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Angsana New" w:hAnsi="Angsana New"/>
          <w:sz w:val="32"/>
          <w:szCs w:val="32"/>
        </w:rPr>
      </w:pPr>
    </w:p>
    <w:p w:rsidR="00681706" w:rsidRPr="00021A33" w:rsidRDefault="000A02D3" w:rsidP="000A02D3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E7B1A">
        <w:rPr>
          <w:rFonts w:ascii="TH SarabunPSK" w:hAnsi="TH SarabunPSK" w:cs="TH SarabunPSK"/>
          <w:sz w:val="32"/>
          <w:szCs w:val="32"/>
          <w:cs/>
        </w:rPr>
        <w:t>การวิจัยนี้</w:t>
      </w:r>
      <w:r w:rsidRPr="00DE7B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B1A">
        <w:rPr>
          <w:rFonts w:ascii="TH SarabunPSK" w:hAnsi="TH SarabunPSK" w:cs="TH SarabunPSK"/>
          <w:sz w:val="32"/>
          <w:szCs w:val="32"/>
          <w:cs/>
        </w:rPr>
        <w:t>เป็นการวิจัยที่</w:t>
      </w:r>
      <w:r w:rsidRPr="00DE7B1A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DE7B1A">
        <w:rPr>
          <w:rFonts w:ascii="TH SarabunPSK" w:hAnsi="TH SarabunPSK" w:cs="TH SarabunPSK"/>
          <w:sz w:val="32"/>
          <w:szCs w:val="32"/>
          <w:cs/>
        </w:rPr>
        <w:t>เป็นการวิจัยที่</w:t>
      </w:r>
      <w:r w:rsidRPr="00DE7B1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DE7B1A">
        <w:rPr>
          <w:rFonts w:ascii="TH SarabunPSK" w:hAnsi="TH SarabunPSK" w:cs="TH SarabunPSK"/>
          <w:sz w:val="32"/>
          <w:szCs w:val="32"/>
          <w:cs/>
        </w:rPr>
        <w:t>การศึกษาคุณภาพถ่านที่ได้จากผลที่มีเปลือกแข็งของต้นไม้</w:t>
      </w:r>
      <w:r w:rsidRPr="00DE7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B1A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Pr="00DE7B1A">
        <w:rPr>
          <w:rFonts w:ascii="TH SarabunPSK" w:hAnsi="TH SarabunPSK" w:cs="TH SarabunPSK"/>
          <w:sz w:val="32"/>
          <w:szCs w:val="32"/>
          <w:cs/>
        </w:rPr>
        <w:t>ผลิตถ่านจากผลที่มีเปลือกแข็งของต้นไม้</w:t>
      </w:r>
      <w:r w:rsidRPr="00DE7B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B1A">
        <w:rPr>
          <w:rFonts w:ascii="TH SarabunPSK" w:hAnsi="TH SarabunPSK" w:cs="TH SarabunPSK"/>
          <w:sz w:val="32"/>
          <w:szCs w:val="32"/>
          <w:cs/>
        </w:rPr>
        <w:t>หาคุณภาพของถ่านจากผลที่มีเปลือกแข็งของต้นไม้</w:t>
      </w:r>
      <w:r w:rsidRPr="00DE7B1A">
        <w:rPr>
          <w:rFonts w:ascii="TH SarabunPSK" w:hAnsi="TH SarabunPSK" w:cs="TH SarabunPSK" w:hint="cs"/>
          <w:sz w:val="32"/>
          <w:szCs w:val="32"/>
          <w:cs/>
        </w:rPr>
        <w:t xml:space="preserve">   และ</w:t>
      </w:r>
      <w:r w:rsidRPr="00DE7B1A">
        <w:rPr>
          <w:rFonts w:ascii="TH SarabunPSK" w:hAnsi="TH SarabunPSK" w:cs="TH SarabunPSK"/>
          <w:sz w:val="32"/>
          <w:szCs w:val="32"/>
          <w:cs/>
        </w:rPr>
        <w:t>หา</w:t>
      </w:r>
      <w:r w:rsidRPr="00DE7B1A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Pr="00DE7B1A">
        <w:rPr>
          <w:rFonts w:ascii="TH SarabunPSK" w:hAnsi="TH SarabunPSK" w:cs="TH SarabunPSK"/>
          <w:sz w:val="32"/>
          <w:szCs w:val="32"/>
          <w:cs/>
        </w:rPr>
        <w:t>ของถ่านจากผลที่มีเปลือกแข็งของต้นไม้</w:t>
      </w:r>
      <w:r w:rsidRPr="00DE7B1A">
        <w:rPr>
          <w:rFonts w:ascii="TH SarabunPSK" w:hAnsi="TH SarabunPSK" w:cs="TH SarabunPSK" w:hint="cs"/>
          <w:sz w:val="32"/>
          <w:szCs w:val="32"/>
          <w:cs/>
        </w:rPr>
        <w:t>ที่เหมาะสม ในการ</w:t>
      </w:r>
      <w:r w:rsidRPr="00D43A89">
        <w:rPr>
          <w:rFonts w:ascii="TH SarabunPSK" w:hAnsi="TH SarabunPSK" w:cs="TH SarabunPSK" w:hint="cs"/>
          <w:sz w:val="32"/>
          <w:szCs w:val="32"/>
          <w:cs/>
        </w:rPr>
        <w:t>นำมาใช้</w:t>
      </w:r>
      <w:r w:rsidRPr="000A02D3">
        <w:rPr>
          <w:rFonts w:ascii="TH SarabunPSK" w:hAnsi="TH SarabunPSK" w:cs="TH SarabunPSK" w:hint="cs"/>
          <w:sz w:val="32"/>
          <w:szCs w:val="32"/>
          <w:cs/>
        </w:rPr>
        <w:t xml:space="preserve">งาน  </w:t>
      </w:r>
      <w:r w:rsidR="00681706" w:rsidRPr="000A02D3">
        <w:rPr>
          <w:rFonts w:ascii="TH SarabunPSK" w:hAnsi="TH SarabunPSK" w:cs="TH SarabunPSK"/>
          <w:sz w:val="32"/>
          <w:szCs w:val="32"/>
          <w:cs/>
        </w:rPr>
        <w:t>ซึ่ง</w:t>
      </w:r>
      <w:r w:rsidR="00681706" w:rsidRPr="000A02D3">
        <w:rPr>
          <w:rFonts w:ascii="TH SarabunPSK" w:hAnsi="TH SarabunPSK" w:cs="TH SarabunPSK"/>
          <w:sz w:val="32"/>
          <w:szCs w:val="32"/>
          <w:cs/>
          <w:lang w:val="en-GB"/>
        </w:rPr>
        <w:t>ผลการศึกษาสรุปได้</w:t>
      </w:r>
      <w:r w:rsidR="00681706" w:rsidRPr="000A02D3">
        <w:rPr>
          <w:rFonts w:ascii="TH SarabunPSK" w:hAnsi="TH SarabunPSK" w:cs="TH SarabunPSK"/>
          <w:sz w:val="32"/>
          <w:szCs w:val="32"/>
        </w:rPr>
        <w:t xml:space="preserve"> </w:t>
      </w:r>
      <w:r w:rsidR="00681706" w:rsidRPr="000A02D3">
        <w:rPr>
          <w:rFonts w:ascii="TH SarabunPSK" w:hAnsi="TH SarabunPSK" w:cs="TH SarabunPSK"/>
          <w:sz w:val="32"/>
          <w:szCs w:val="32"/>
          <w:cs/>
        </w:rPr>
        <w:t>ดังนี้</w:t>
      </w:r>
      <w:r w:rsidR="00681706" w:rsidRPr="00021A33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</w:p>
    <w:p w:rsidR="00BF054E" w:rsidRDefault="00BF054E" w:rsidP="00021A33">
      <w:pPr>
        <w:tabs>
          <w:tab w:val="left" w:pos="893"/>
          <w:tab w:val="left" w:pos="1123"/>
          <w:tab w:val="left" w:pos="1382"/>
          <w:tab w:val="left" w:pos="1613"/>
        </w:tabs>
        <w:jc w:val="right"/>
        <w:rPr>
          <w:rFonts w:ascii="Angsana New" w:hAnsi="Angsana New"/>
          <w:sz w:val="32"/>
          <w:szCs w:val="32"/>
        </w:rPr>
      </w:pPr>
    </w:p>
    <w:p w:rsidR="00BF054E" w:rsidRDefault="00BF054E" w:rsidP="00BF054E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D4FF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0563E1" w:rsidRPr="00DD01AD" w:rsidRDefault="000563E1" w:rsidP="00BF054E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1E748A" w:rsidRDefault="001E748A" w:rsidP="000A02D3">
      <w:pPr>
        <w:tabs>
          <w:tab w:val="left" w:pos="993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7387">
        <w:rPr>
          <w:rFonts w:ascii="TH SarabunPSK" w:hAnsi="TH SarabunPSK" w:cs="TH SarabunPSK" w:hint="cs"/>
          <w:sz w:val="32"/>
          <w:szCs w:val="32"/>
          <w:cs/>
        </w:rPr>
        <w:t>จากผลการวิจัย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จะเห็นว่า </w:t>
      </w:r>
      <w:r w:rsidRPr="00F37403">
        <w:rPr>
          <w:rFonts w:ascii="TH SarabunPSK" w:hAnsi="TH SarabunPSK" w:cs="TH SarabunPSK"/>
          <w:sz w:val="32"/>
          <w:szCs w:val="32"/>
          <w:cs/>
        </w:rPr>
        <w:t>ผลของต้นไม้ที่มีเปลือกแข็ง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สามารถนำมาเผาให้เป็น</w:t>
      </w:r>
      <w:r>
        <w:rPr>
          <w:rFonts w:ascii="TH SarabunPSK" w:hAnsi="TH SarabunPSK" w:cs="TH SarabunPSK"/>
          <w:sz w:val="32"/>
          <w:szCs w:val="32"/>
          <w:cs/>
        </w:rPr>
        <w:t>ถ่าน</w:t>
      </w:r>
      <w:r>
        <w:rPr>
          <w:rFonts w:ascii="TH SarabunPSK" w:hAnsi="TH SarabunPSK" w:cs="TH SarabunPSK" w:hint="cs"/>
          <w:sz w:val="32"/>
          <w:szCs w:val="32"/>
          <w:cs/>
        </w:rPr>
        <w:t>ได้ด้วย</w:t>
      </w:r>
      <w:r w:rsidRPr="00800545">
        <w:rPr>
          <w:rFonts w:ascii="TH SarabunPSK" w:hAnsi="TH SarabunPSK" w:cs="TH SarabunPSK"/>
          <w:sz w:val="32"/>
          <w:szCs w:val="32"/>
          <w:cs/>
        </w:rPr>
        <w:t>กระบวนการไพ</w:t>
      </w:r>
      <w:proofErr w:type="spellStart"/>
      <w:r w:rsidRPr="00800545">
        <w:rPr>
          <w:rFonts w:ascii="TH SarabunPSK" w:hAnsi="TH SarabunPSK" w:cs="TH SarabunPSK"/>
          <w:sz w:val="32"/>
          <w:szCs w:val="32"/>
          <w:cs/>
        </w:rPr>
        <w:t>โรไลซีส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โดยใช้การเผาด้วยถัง 200 ลิตร ถ่านที่ได้</w:t>
      </w:r>
      <w:r w:rsidRPr="00A50B3D">
        <w:rPr>
          <w:rFonts w:ascii="TH SarabunPSK" w:hAnsi="TH SarabunPSK" w:cs="TH SarabunPSK"/>
          <w:sz w:val="32"/>
          <w:szCs w:val="32"/>
          <w:cs/>
        </w:rPr>
        <w:t>เมื่อนำไปใช้งาน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F37403">
        <w:rPr>
          <w:rFonts w:ascii="TH SarabunPSK" w:hAnsi="TH SarabunPSK" w:cs="TH SarabunPSK"/>
          <w:sz w:val="32"/>
          <w:szCs w:val="32"/>
          <w:cs/>
        </w:rPr>
        <w:t>คุณภาพ</w:t>
      </w:r>
      <w:r>
        <w:rPr>
          <w:rFonts w:ascii="TH SarabunPSK" w:hAnsi="TH SarabunPSK" w:cs="TH SarabunPSK" w:hint="cs"/>
          <w:sz w:val="32"/>
          <w:szCs w:val="32"/>
          <w:cs/>
        </w:rPr>
        <w:t>ในด้านการเกิด</w:t>
      </w:r>
      <w:r w:rsidRPr="00A50B3D">
        <w:rPr>
          <w:rFonts w:ascii="TH SarabunPSK" w:hAnsi="TH SarabunPSK" w:cs="TH SarabunPSK"/>
          <w:sz w:val="32"/>
          <w:szCs w:val="32"/>
          <w:cs/>
        </w:rPr>
        <w:t>ควัน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ไม่มาก ยกเว้น ถ่านจากฝักราชพฤกษ์ และจากลูกมะตูมที่มีควันค่อนข้างมาก  ในด้านความมันวาว ถ่านจากฝักหางนกยูงแดง จะมันวาวที่สุด ส่วนถ่านจากลูกมะพร้าวและลูกตาล ไม่มีความมันวาว  ในด้านการแตกระเบิดขณะติดไฟ ถ่านทุกชนิดมีการแตกระเบิดไม่มากนัก และค่าพลังงานความร้อนที่ได้จากถ่านลูกมะสัง มีค่าสูงสุดที่ </w:t>
      </w:r>
      <w:r w:rsidRPr="00C574FA">
        <w:rPr>
          <w:rFonts w:ascii="TH SarabunPSK" w:hAnsi="TH SarabunPSK" w:cs="TH SarabunPSK"/>
          <w:sz w:val="32"/>
          <w:szCs w:val="32"/>
        </w:rPr>
        <w:t>31.847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EEE">
        <w:rPr>
          <w:rFonts w:ascii="TH SarabunPSK" w:hAnsi="TH SarabunPSK" w:cs="TH SarabunPSK"/>
          <w:sz w:val="32"/>
          <w:szCs w:val="32"/>
        </w:rPr>
        <w:t>MJ/</w:t>
      </w:r>
      <w:proofErr w:type="gramStart"/>
      <w:r w:rsidRPr="00D36EEE">
        <w:rPr>
          <w:rFonts w:ascii="TH SarabunPSK" w:hAnsi="TH SarabunPSK" w:cs="TH SarabunPSK"/>
          <w:sz w:val="32"/>
          <w:szCs w:val="32"/>
        </w:rPr>
        <w:t>kg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รองลงมา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คือลูกตาล ลูกมะตูม และ ฝักมะค่าโมง และฝักของ</w:t>
      </w:r>
      <w:r w:rsidRPr="00D877DC">
        <w:rPr>
          <w:rFonts w:ascii="TH SarabunPSK" w:hAnsi="TH SarabunPSK" w:cs="TH SarabunPSK"/>
          <w:sz w:val="32"/>
          <w:szCs w:val="32"/>
          <w:cs/>
        </w:rPr>
        <w:t>ต้นราชพฤกษ์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จะมีค่าพลังงานความร้อนน้อยที่สุด คือ </w:t>
      </w:r>
      <w:r>
        <w:rPr>
          <w:rFonts w:ascii="TH SarabunPSK" w:hAnsi="TH SarabunPSK" w:cs="TH SarabunPSK"/>
          <w:sz w:val="32"/>
          <w:szCs w:val="32"/>
        </w:rPr>
        <w:t>20.212</w:t>
      </w:r>
      <w:r w:rsidRPr="00EF35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36EEE">
        <w:rPr>
          <w:rFonts w:ascii="TH SarabunPSK" w:hAnsi="TH SarabunPSK" w:cs="TH SarabunPSK"/>
          <w:sz w:val="32"/>
          <w:szCs w:val="32"/>
        </w:rPr>
        <w:t>MJ/kg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E748A" w:rsidRPr="00EF35E3" w:rsidRDefault="000A02D3" w:rsidP="000A02D3">
      <w:pPr>
        <w:tabs>
          <w:tab w:val="left" w:pos="993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748A">
        <w:rPr>
          <w:rFonts w:ascii="TH SarabunPSK" w:hAnsi="TH SarabunPSK" w:cs="TH SarabunPSK" w:hint="cs"/>
          <w:sz w:val="32"/>
          <w:szCs w:val="32"/>
          <w:cs/>
        </w:rPr>
        <w:t>เมื่อพิจารณา</w:t>
      </w:r>
      <w:r w:rsidR="001E748A" w:rsidRPr="00F37403">
        <w:rPr>
          <w:rFonts w:ascii="TH SarabunPSK" w:hAnsi="TH SarabunPSK" w:cs="TH SarabunPSK"/>
          <w:sz w:val="32"/>
          <w:szCs w:val="32"/>
          <w:cs/>
        </w:rPr>
        <w:t>ถ่าน</w:t>
      </w:r>
      <w:r w:rsidR="001E748A" w:rsidRPr="009A0DD6"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 w:rsidR="001E748A">
        <w:rPr>
          <w:rFonts w:ascii="TH SarabunPSK" w:hAnsi="TH SarabunPSK" w:cs="TH SarabunPSK" w:hint="cs"/>
          <w:sz w:val="32"/>
          <w:szCs w:val="32"/>
          <w:cs/>
        </w:rPr>
        <w:t xml:space="preserve"> โดยใช้เกณฑ์คุณภาพด้านพลังงานความร้อน จึงควรใช้ถ่านจากลูกมะสังจะ</w:t>
      </w:r>
      <w:r w:rsidR="001E748A" w:rsidRPr="009A0DD6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="001E748A">
        <w:rPr>
          <w:rFonts w:ascii="TH SarabunPSK" w:hAnsi="TH SarabunPSK" w:cs="TH SarabunPSK" w:hint="cs"/>
          <w:sz w:val="32"/>
          <w:szCs w:val="32"/>
          <w:cs/>
        </w:rPr>
        <w:t xml:space="preserve">ที่สุด </w:t>
      </w:r>
      <w:r w:rsidR="001E748A" w:rsidRPr="009A0DD6">
        <w:rPr>
          <w:rFonts w:ascii="TH SarabunPSK" w:hAnsi="TH SarabunPSK" w:cs="TH SarabunPSK" w:hint="cs"/>
          <w:sz w:val="32"/>
          <w:szCs w:val="32"/>
          <w:cs/>
        </w:rPr>
        <w:t>ในการนำมาใช้งาน</w:t>
      </w:r>
      <w:r w:rsidR="001E748A">
        <w:rPr>
          <w:rFonts w:ascii="TH SarabunPSK" w:hAnsi="TH SarabunPSK" w:cs="TH SarabunPSK" w:hint="cs"/>
          <w:sz w:val="32"/>
          <w:szCs w:val="32"/>
          <w:cs/>
        </w:rPr>
        <w:t xml:space="preserve">   หากใช้เกณฑ์ด้านอื่นประกอบด้วยควรเลือกใช้ถ่านของต้นมะค่าโมง ซึ่งหาได้ง่ายและมีปริมาณมาก</w:t>
      </w:r>
    </w:p>
    <w:p w:rsidR="001E748A" w:rsidRDefault="001E748A" w:rsidP="005A79DF">
      <w:pPr>
        <w:rPr>
          <w:rFonts w:ascii="TH SarabunPSK" w:hAnsi="TH SarabunPSK" w:cs="TH SarabunPSK"/>
          <w:sz w:val="32"/>
          <w:szCs w:val="32"/>
        </w:rPr>
      </w:pPr>
    </w:p>
    <w:p w:rsidR="00BF054E" w:rsidRPr="00885321" w:rsidRDefault="00BF054E" w:rsidP="00230375">
      <w:pPr>
        <w:tabs>
          <w:tab w:val="left" w:pos="893"/>
        </w:tabs>
        <w:ind w:right="26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85321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อภิปรายผลการวิจัย</w:t>
      </w:r>
    </w:p>
    <w:p w:rsidR="000563E1" w:rsidRPr="00DD01AD" w:rsidRDefault="000563E1" w:rsidP="00A272A1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28"/>
        </w:rPr>
      </w:pPr>
    </w:p>
    <w:p w:rsidR="0081305C" w:rsidRPr="00244971" w:rsidRDefault="00F72C58" w:rsidP="002449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B0592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</w:t>
      </w:r>
      <w:r w:rsidR="00A272A1" w:rsidRPr="00A272A1">
        <w:rPr>
          <w:rFonts w:ascii="TH SarabunPSK" w:hAnsi="TH SarabunPSK" w:cs="TH SarabunPSK"/>
          <w:sz w:val="32"/>
          <w:szCs w:val="32"/>
          <w:cs/>
          <w:lang w:val="en-GB"/>
        </w:rPr>
        <w:t>ในการศึกษาวิจัย</w:t>
      </w:r>
      <w:r w:rsidR="00BF4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4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305C" w:rsidRPr="00DE7B1A">
        <w:rPr>
          <w:rFonts w:ascii="TH SarabunPSK" w:hAnsi="TH SarabunPSK" w:cs="TH SarabunPSK"/>
          <w:sz w:val="32"/>
          <w:szCs w:val="32"/>
          <w:cs/>
        </w:rPr>
        <w:t>คุณภาพถ่านที่ได้จากผลที่มีเปลือกแข็งของต้นไม้</w:t>
      </w:r>
      <w:r w:rsidR="0081305C" w:rsidRPr="00DE7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305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จะเห็นว่าไม้ที่มีผลเปลือกแข็งสามารถนำมาเผาให้เป็นถ่านได้และนำมาใช้ประโยชน์ได้ </w:t>
      </w:r>
      <w:r w:rsidR="003E0C82">
        <w:rPr>
          <w:rFonts w:ascii="TH SarabunPSK" w:hAnsi="TH SarabunPSK" w:cs="TH SarabunPSK" w:hint="cs"/>
          <w:sz w:val="32"/>
          <w:szCs w:val="32"/>
          <w:cs/>
          <w:lang w:val="en-GB"/>
        </w:rPr>
        <w:t>ผลของลูกมะสังเมื่อเผาเป็นถ่านแม้จะให้ค่าพลังงานความร้อนสูง</w:t>
      </w:r>
      <w:r w:rsidR="00307562">
        <w:rPr>
          <w:rFonts w:ascii="TH SarabunPSK" w:hAnsi="TH SarabunPSK" w:cs="TH SarabunPSK" w:hint="cs"/>
          <w:sz w:val="32"/>
          <w:szCs w:val="32"/>
          <w:cs/>
          <w:lang w:val="en-GB"/>
        </w:rPr>
        <w:t>ที่สุด</w:t>
      </w:r>
      <w:r w:rsidR="003E0C8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เมื่อนำไปใช้งาน</w:t>
      </w:r>
      <w:r w:rsidR="003E0C82" w:rsidRPr="00AD24A7">
        <w:rPr>
          <w:rFonts w:ascii="TH SarabunPSK" w:hAnsi="TH SarabunPSK" w:cs="TH SarabunPSK"/>
          <w:sz w:val="32"/>
          <w:szCs w:val="32"/>
          <w:cs/>
        </w:rPr>
        <w:t>มีการแตกหรือระเบิดขณะจุดติดไฟน้อย</w:t>
      </w:r>
      <w:r w:rsidR="003E0C82">
        <w:rPr>
          <w:rFonts w:ascii="TH SarabunPSK" w:hAnsi="TH SarabunPSK" w:cs="TH SarabunPSK" w:hint="cs"/>
          <w:sz w:val="32"/>
          <w:szCs w:val="32"/>
          <w:cs/>
        </w:rPr>
        <w:t xml:space="preserve"> การเกิดควันน้อย </w:t>
      </w:r>
      <w:r w:rsidR="003075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C82">
        <w:rPr>
          <w:rFonts w:ascii="TH SarabunPSK" w:hAnsi="TH SarabunPSK" w:cs="TH SarabunPSK" w:hint="cs"/>
          <w:sz w:val="32"/>
          <w:szCs w:val="32"/>
          <w:cs/>
        </w:rPr>
        <w:t>ความมันวาว</w:t>
      </w:r>
      <w:r w:rsidR="00307562">
        <w:rPr>
          <w:rFonts w:ascii="TH SarabunPSK" w:hAnsi="TH SarabunPSK" w:cs="TH SarabunPSK" w:hint="cs"/>
          <w:sz w:val="32"/>
          <w:szCs w:val="32"/>
          <w:cs/>
        </w:rPr>
        <w:t>ของถ่าน</w:t>
      </w:r>
      <w:r w:rsidR="003E0C82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3E0C82">
        <w:rPr>
          <w:rFonts w:ascii="TH SarabunPSK" w:hAnsi="TH SarabunPSK" w:cs="TH SarabunPSK"/>
          <w:sz w:val="32"/>
          <w:szCs w:val="32"/>
        </w:rPr>
        <w:t xml:space="preserve"> </w:t>
      </w:r>
      <w:r w:rsidR="003E0C82">
        <w:rPr>
          <w:rFonts w:ascii="TH SarabunPSK" w:hAnsi="TH SarabunPSK" w:cs="TH SarabunPSK" w:hint="cs"/>
          <w:sz w:val="32"/>
          <w:szCs w:val="32"/>
          <w:cs/>
        </w:rPr>
        <w:t xml:space="preserve">แต่ในปัจจุบันผลของมะสังมีไม่มากนัก </w:t>
      </w:r>
      <w:r w:rsidR="003075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92A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proofErr w:type="spellStart"/>
      <w:r w:rsidR="003D592A">
        <w:rPr>
          <w:rFonts w:ascii="TH SarabunPSK" w:hAnsi="TH SarabunPSK" w:cs="TH SarabunPSK" w:hint="cs"/>
          <w:sz w:val="32"/>
          <w:szCs w:val="32"/>
          <w:cs/>
        </w:rPr>
        <w:t>ภาคอิ</w:t>
      </w:r>
      <w:proofErr w:type="spellEnd"/>
      <w:r w:rsidR="003D592A">
        <w:rPr>
          <w:rFonts w:ascii="TH SarabunPSK" w:hAnsi="TH SarabunPSK" w:cs="TH SarabunPSK" w:hint="cs"/>
          <w:sz w:val="32"/>
          <w:szCs w:val="32"/>
          <w:cs/>
        </w:rPr>
        <w:t>สาน</w:t>
      </w:r>
      <w:r w:rsidR="00E05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92A">
        <w:rPr>
          <w:rFonts w:ascii="TH SarabunPSK" w:hAnsi="TH SarabunPSK" w:cs="TH SarabunPSK" w:hint="cs"/>
          <w:sz w:val="32"/>
          <w:szCs w:val="32"/>
          <w:cs/>
        </w:rPr>
        <w:t xml:space="preserve"> แม้ต้นราชพฤกษ์จะมีมากทั่วไป </w:t>
      </w:r>
      <w:r w:rsidR="00E05C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592A">
        <w:rPr>
          <w:rFonts w:ascii="TH SarabunPSK" w:hAnsi="TH SarabunPSK" w:cs="TH SarabunPSK" w:hint="cs"/>
          <w:sz w:val="32"/>
          <w:szCs w:val="32"/>
          <w:cs/>
        </w:rPr>
        <w:t>ฝักก็มีมากเช่นกัน แต่เมื่อเผาเป็นถ่านแล้ว</w:t>
      </w:r>
      <w:r w:rsidR="00E05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92A">
        <w:rPr>
          <w:rFonts w:ascii="TH SarabunPSK" w:hAnsi="TH SarabunPSK" w:cs="TH SarabunPSK" w:hint="cs"/>
          <w:sz w:val="32"/>
          <w:szCs w:val="32"/>
          <w:cs/>
        </w:rPr>
        <w:t xml:space="preserve">ได้ค่าพลังงานความร้อนต่ำที่สุด </w:t>
      </w:r>
      <w:r w:rsidR="00E05C16">
        <w:rPr>
          <w:rFonts w:ascii="TH SarabunPSK" w:hAnsi="TH SarabunPSK" w:cs="TH SarabunPSK" w:hint="cs"/>
          <w:sz w:val="32"/>
          <w:szCs w:val="32"/>
          <w:cs/>
        </w:rPr>
        <w:t xml:space="preserve">และเมื่อนำมาใช้งาน  </w:t>
      </w:r>
      <w:r w:rsidR="00E05C16">
        <w:rPr>
          <w:rFonts w:ascii="TH SarabunPSK" w:hAnsi="TH SarabunPSK" w:cs="TH SarabunPSK"/>
          <w:sz w:val="32"/>
          <w:szCs w:val="32"/>
          <w:cs/>
        </w:rPr>
        <w:t>มีการแตกหรือระเบิด</w:t>
      </w:r>
      <w:r w:rsidR="00E05C16" w:rsidRPr="00D877DC">
        <w:rPr>
          <w:rFonts w:ascii="TH SarabunPSK" w:hAnsi="TH SarabunPSK" w:cs="TH SarabunPSK"/>
          <w:sz w:val="32"/>
          <w:szCs w:val="32"/>
          <w:cs/>
        </w:rPr>
        <w:t>ขณะจุดติดไฟ</w:t>
      </w:r>
      <w:r w:rsidR="00E05C16">
        <w:rPr>
          <w:rFonts w:ascii="TH SarabunPSK" w:hAnsi="TH SarabunPSK" w:cs="TH SarabunPSK" w:hint="cs"/>
          <w:sz w:val="32"/>
          <w:szCs w:val="32"/>
          <w:cs/>
        </w:rPr>
        <w:t xml:space="preserve">ปานกลาง มีความมันวาวน้อย  เกิดควันมากจึงไม่เหมาะสมกับการนำมาใช้ในครัวเรือน </w:t>
      </w:r>
      <w:r w:rsidR="00E05C16" w:rsidRPr="00D877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0C82">
        <w:rPr>
          <w:rFonts w:ascii="TH SarabunPSK" w:hAnsi="TH SarabunPSK" w:cs="TH SarabunPSK" w:hint="cs"/>
          <w:sz w:val="32"/>
          <w:szCs w:val="32"/>
          <w:cs/>
        </w:rPr>
        <w:t xml:space="preserve">ไม่เหมือนกับฝักของต้นมะค่าโมง </w:t>
      </w:r>
      <w:r w:rsidR="00F76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C82">
        <w:rPr>
          <w:rFonts w:ascii="TH SarabunPSK" w:hAnsi="TH SarabunPSK" w:cs="TH SarabunPSK" w:hint="cs"/>
          <w:sz w:val="32"/>
          <w:szCs w:val="32"/>
          <w:cs/>
        </w:rPr>
        <w:t>ซึ่งมีอยู่มากม</w:t>
      </w:r>
      <w:r w:rsidR="00307562">
        <w:rPr>
          <w:rFonts w:ascii="TH SarabunPSK" w:hAnsi="TH SarabunPSK" w:cs="TH SarabunPSK" w:hint="cs"/>
          <w:sz w:val="32"/>
          <w:szCs w:val="32"/>
          <w:cs/>
        </w:rPr>
        <w:t>ายทั้ง</w:t>
      </w:r>
      <w:r w:rsidR="003E0C82">
        <w:rPr>
          <w:rFonts w:ascii="TH SarabunPSK" w:hAnsi="TH SarabunPSK" w:cs="TH SarabunPSK" w:hint="cs"/>
          <w:sz w:val="32"/>
          <w:szCs w:val="32"/>
          <w:cs/>
        </w:rPr>
        <w:t>ในสถานที่ราชการที่มีการปลูก</w:t>
      </w:r>
      <w:r w:rsidR="00307562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3E0C82">
        <w:rPr>
          <w:rFonts w:ascii="TH SarabunPSK" w:hAnsi="TH SarabunPSK" w:cs="TH SarabunPSK" w:hint="cs"/>
          <w:sz w:val="32"/>
          <w:szCs w:val="32"/>
          <w:cs/>
        </w:rPr>
        <w:t>เป็นไม้ให้ร่มเงา</w:t>
      </w:r>
      <w:r w:rsidR="00307562">
        <w:rPr>
          <w:rFonts w:ascii="TH SarabunPSK" w:hAnsi="TH SarabunPSK" w:cs="TH SarabunPSK" w:hint="cs"/>
          <w:sz w:val="32"/>
          <w:szCs w:val="32"/>
          <w:cs/>
        </w:rPr>
        <w:t xml:space="preserve"> ในแต่ละต้นเมื่อ</w:t>
      </w:r>
      <w:r w:rsidR="00F7666D">
        <w:rPr>
          <w:rFonts w:ascii="TH SarabunPSK" w:hAnsi="TH SarabunPSK" w:cs="TH SarabunPSK" w:hint="cs"/>
          <w:sz w:val="32"/>
          <w:szCs w:val="32"/>
          <w:cs/>
        </w:rPr>
        <w:t>ไม้</w:t>
      </w:r>
      <w:r w:rsidR="00307562">
        <w:rPr>
          <w:rFonts w:ascii="TH SarabunPSK" w:hAnsi="TH SarabunPSK" w:cs="TH SarabunPSK" w:hint="cs"/>
          <w:sz w:val="32"/>
          <w:szCs w:val="32"/>
          <w:cs/>
        </w:rPr>
        <w:t xml:space="preserve">ออกผลจะมีปริมาณมาก </w:t>
      </w:r>
      <w:r w:rsidR="007C13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562">
        <w:rPr>
          <w:rFonts w:ascii="TH SarabunPSK" w:hAnsi="TH SarabunPSK" w:cs="TH SarabunPSK" w:hint="cs"/>
          <w:sz w:val="32"/>
          <w:szCs w:val="32"/>
          <w:cs/>
        </w:rPr>
        <w:t>เมื่อนำมาเผาเป็นถ่าน</w:t>
      </w:r>
      <w:r w:rsidR="00747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562">
        <w:rPr>
          <w:rFonts w:ascii="TH SarabunPSK" w:hAnsi="TH SarabunPSK" w:cs="TH SarabunPSK" w:hint="cs"/>
          <w:sz w:val="32"/>
          <w:szCs w:val="32"/>
          <w:cs/>
        </w:rPr>
        <w:t>ก็ได้ค่าพลังงานความร้อนอยู่ในระดับปานกลางที่เกินกว่า</w:t>
      </w:r>
      <w:r w:rsidR="00307562" w:rsidRPr="004B6A71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307562" w:rsidRPr="004B6A71">
        <w:rPr>
          <w:rFonts w:ascii="TH SarabunPSK" w:eastAsia="Cordia New" w:hAnsi="TH SarabunPSK" w:cs="TH SarabunPSK"/>
          <w:sz w:val="32"/>
          <w:szCs w:val="32"/>
          <w:cs/>
        </w:rPr>
        <w:t>เกณฑ์มาตรฐาน</w:t>
      </w:r>
      <w:r w:rsidR="00307562" w:rsidRPr="004B6A7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gramStart"/>
      <w:r w:rsidR="00307562" w:rsidRPr="004B6A71">
        <w:rPr>
          <w:rFonts w:ascii="TH SarabunPSK" w:eastAsia="Cordia New" w:hAnsi="TH SarabunPSK" w:cs="TH SarabunPSK"/>
          <w:sz w:val="32"/>
          <w:szCs w:val="32"/>
        </w:rPr>
        <w:t>(</w:t>
      </w:r>
      <w:proofErr w:type="spellStart"/>
      <w:r w:rsidR="00307562" w:rsidRPr="004B6A71">
        <w:rPr>
          <w:rFonts w:ascii="TH SarabunPSK" w:eastAsia="Cordia New" w:hAnsi="TH SarabunPSK" w:cs="TH SarabunPSK"/>
          <w:sz w:val="32"/>
          <w:szCs w:val="32"/>
          <w:cs/>
        </w:rPr>
        <w:t>มผช</w:t>
      </w:r>
      <w:proofErr w:type="spellEnd"/>
      <w:r w:rsidR="00307562" w:rsidRPr="004B6A71">
        <w:rPr>
          <w:rFonts w:ascii="TH SarabunPSK" w:eastAsia="Cordia New" w:hAnsi="TH SarabunPSK" w:cs="TH SarabunPSK"/>
          <w:sz w:val="32"/>
          <w:szCs w:val="32"/>
        </w:rPr>
        <w:t>.)</w:t>
      </w:r>
      <w:proofErr w:type="gramEnd"/>
      <w:r w:rsidR="00307562" w:rsidRPr="004B6A71">
        <w:rPr>
          <w:rFonts w:ascii="TH SarabunPSK" w:hAnsi="TH SarabunPSK" w:cs="TH SarabunPSK" w:hint="cs"/>
          <w:sz w:val="32"/>
          <w:szCs w:val="32"/>
          <w:cs/>
        </w:rPr>
        <w:t xml:space="preserve"> ของถ่านอัดแท่ง</w:t>
      </w:r>
      <w:r w:rsidR="00244971" w:rsidRPr="004B6A71">
        <w:rPr>
          <w:rFonts w:ascii="TH SarabunPSK" w:hAnsi="TH SarabunPSK" w:cs="TH SarabunPSK" w:hint="cs"/>
          <w:sz w:val="32"/>
          <w:szCs w:val="32"/>
          <w:cs/>
        </w:rPr>
        <w:t xml:space="preserve">  อีกทั้งมี</w:t>
      </w:r>
      <w:r w:rsidR="00244971" w:rsidRPr="004B6A71">
        <w:rPr>
          <w:rFonts w:ascii="TH SarabunPSK" w:hAnsi="TH SarabunPSK" w:cs="TH SarabunPSK"/>
          <w:sz w:val="32"/>
          <w:szCs w:val="32"/>
          <w:cs/>
        </w:rPr>
        <w:t>ความมันวาวปานกลาง</w:t>
      </w:r>
      <w:r w:rsidR="00244971" w:rsidRPr="004B6A71">
        <w:rPr>
          <w:rFonts w:ascii="TH SarabunPSK" w:hAnsi="TH SarabunPSK" w:cs="TH SarabunPSK" w:hint="cs"/>
          <w:sz w:val="32"/>
          <w:szCs w:val="32"/>
          <w:cs/>
        </w:rPr>
        <w:t xml:space="preserve">  เมื่อนำไปใช้งานจะมีการเกิดควัน</w:t>
      </w:r>
      <w:r w:rsidR="00244971" w:rsidRPr="00D877DC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244971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244971" w:rsidRPr="00D877DC">
        <w:rPr>
          <w:rFonts w:ascii="TH SarabunPSK" w:hAnsi="TH SarabunPSK" w:cs="TH SarabunPSK"/>
          <w:sz w:val="32"/>
          <w:szCs w:val="32"/>
          <w:cs/>
        </w:rPr>
        <w:t>มีการแตกหรือระเบิดขณะจุดติดไฟ</w:t>
      </w:r>
      <w:r w:rsidR="00E05C16" w:rsidRPr="00D877DC">
        <w:rPr>
          <w:rFonts w:ascii="TH SarabunPSK" w:hAnsi="TH SarabunPSK" w:cs="TH SarabunPSK"/>
          <w:sz w:val="32"/>
          <w:szCs w:val="32"/>
          <w:cs/>
        </w:rPr>
        <w:t>น้อย</w:t>
      </w:r>
      <w:r w:rsidR="00E05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971">
        <w:rPr>
          <w:rFonts w:ascii="TH SarabunPSK" w:hAnsi="TH SarabunPSK" w:cs="TH SarabunPSK" w:hint="cs"/>
          <w:sz w:val="32"/>
          <w:szCs w:val="32"/>
          <w:cs/>
        </w:rPr>
        <w:t>จึงเหมาะสมอย่างยิ่งในการ</w:t>
      </w:r>
      <w:r w:rsidR="0081305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นำมาใช้ในครัวเรือนแทนการใช้ฟืน </w:t>
      </w:r>
      <w:r w:rsidR="0081305C"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ซึ่งจะช่วยลดการพึ่งพาพลังงานจากต่างประเทศ  </w:t>
      </w:r>
      <w:r w:rsidR="009C0BA3">
        <w:rPr>
          <w:rFonts w:ascii="TH SarabunPSK" w:hAnsi="TH SarabunPSK" w:cs="TH SarabunPSK" w:hint="cs"/>
          <w:sz w:val="32"/>
          <w:szCs w:val="32"/>
          <w:cs/>
          <w:lang w:val="en-GB"/>
        </w:rPr>
        <w:t>ลดการตัดไม้ทำลายป่า</w:t>
      </w:r>
      <w:r w:rsidR="007C13E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9C0BA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จากการตัดต้นไม้นำมาเผาเป็นถ่านได้   </w:t>
      </w:r>
    </w:p>
    <w:p w:rsidR="00BE4A6A" w:rsidRDefault="00BE4A6A" w:rsidP="00E16BB8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F054E" w:rsidRPr="00B15421" w:rsidRDefault="00BF054E" w:rsidP="00E16BB8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542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ข้อเสนอแนะ</w:t>
      </w:r>
      <w:r w:rsidR="00846A41" w:rsidRPr="00B15421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Pr="00B15421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846A41" w:rsidRPr="00B15421">
        <w:rPr>
          <w:rFonts w:ascii="TH SarabunPSK" w:hAnsi="TH SarabunPSK" w:cs="TH SarabunPSK" w:hint="cs"/>
          <w:b/>
          <w:bCs/>
          <w:sz w:val="36"/>
          <w:szCs w:val="36"/>
          <w:cs/>
        </w:rPr>
        <w:t>นำผลการ</w:t>
      </w:r>
      <w:r w:rsidRPr="00B15421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  <w:r w:rsidR="00846A41" w:rsidRPr="00B15421">
        <w:rPr>
          <w:rFonts w:ascii="TH SarabunPSK" w:hAnsi="TH SarabunPSK" w:cs="TH SarabunPSK" w:hint="cs"/>
          <w:b/>
          <w:bCs/>
          <w:sz w:val="36"/>
          <w:szCs w:val="36"/>
          <w:cs/>
        </w:rPr>
        <w:t>ไปใช้</w:t>
      </w:r>
    </w:p>
    <w:p w:rsidR="000563E1" w:rsidRPr="00DD01AD" w:rsidRDefault="000563E1" w:rsidP="00E16BB8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EC2C98" w:rsidRPr="00B15421" w:rsidRDefault="00D41716" w:rsidP="00EC2C98">
      <w:pPr>
        <w:tabs>
          <w:tab w:val="left" w:pos="993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196A" w:rsidRPr="00D41716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6A3C91">
        <w:rPr>
          <w:rFonts w:ascii="TH SarabunPSK" w:hAnsi="TH SarabunPSK" w:cs="TH SarabunPSK" w:hint="cs"/>
          <w:sz w:val="32"/>
          <w:szCs w:val="32"/>
          <w:cs/>
        </w:rPr>
        <w:t>ควรมีการส่งเสริมให้ชุมชน หรือท้องถิ่น</w:t>
      </w:r>
      <w:r w:rsidR="00EC2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C9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C2C98">
        <w:rPr>
          <w:rFonts w:ascii="TH SarabunPSK" w:hAnsi="TH SarabunPSK" w:cs="TH SarabunPSK" w:hint="cs"/>
          <w:sz w:val="32"/>
          <w:szCs w:val="32"/>
          <w:cs/>
          <w:lang w:val="en-GB"/>
        </w:rPr>
        <w:t>นำ</w:t>
      </w:r>
      <w:r w:rsidR="00EC2C98" w:rsidRPr="00DE7B1A">
        <w:rPr>
          <w:rFonts w:ascii="TH SarabunPSK" w:hAnsi="TH SarabunPSK" w:cs="TH SarabunPSK"/>
          <w:sz w:val="32"/>
          <w:szCs w:val="32"/>
          <w:cs/>
        </w:rPr>
        <w:t>ผลที่มีเปลือกแข็งของต้นไม้</w:t>
      </w:r>
      <w:r w:rsidR="00EC2C98">
        <w:rPr>
          <w:rFonts w:ascii="TH SarabunPSK" w:hAnsi="TH SarabunPSK" w:cs="TH SarabunPSK" w:hint="cs"/>
          <w:sz w:val="32"/>
          <w:szCs w:val="32"/>
          <w:cs/>
          <w:lang w:val="en-GB"/>
        </w:rPr>
        <w:t>มาเผาให้เป็นถ่าน และนำมาใช้ในครัวเรือนให้มากขึ้น  เพื่อเป็นการ</w:t>
      </w:r>
      <w:r w:rsidR="00EC2C98" w:rsidRPr="00F37403">
        <w:rPr>
          <w:rFonts w:ascii="TH SarabunPSK" w:hAnsi="TH SarabunPSK" w:cs="TH SarabunPSK"/>
          <w:color w:val="000000"/>
          <w:sz w:val="32"/>
          <w:szCs w:val="32"/>
          <w:cs/>
        </w:rPr>
        <w:t>ลด</w:t>
      </w:r>
      <w:r w:rsidR="00EC2C98">
        <w:rPr>
          <w:rFonts w:ascii="TH SarabunPSK" w:hAnsi="TH SarabunPSK" w:cs="TH SarabunPSK" w:hint="cs"/>
          <w:color w:val="000000"/>
          <w:sz w:val="32"/>
          <w:szCs w:val="32"/>
          <w:cs/>
        </w:rPr>
        <w:t>ค่า</w:t>
      </w:r>
      <w:r w:rsidR="00EC2C98" w:rsidRPr="00F37403">
        <w:rPr>
          <w:rFonts w:ascii="TH SarabunPSK" w:hAnsi="TH SarabunPSK" w:cs="TH SarabunPSK"/>
          <w:color w:val="000000"/>
          <w:sz w:val="32"/>
          <w:szCs w:val="32"/>
          <w:cs/>
        </w:rPr>
        <w:t>ใช้จ่ายในการจัดซื้อเชื้อเพลิงสำหรับใช้ในครัวเรือน</w:t>
      </w:r>
      <w:r w:rsidR="00EC2C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C2C98" w:rsidRPr="00F37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หรืออุตสาหกรรมครัวเรือน</w:t>
      </w:r>
      <w:r w:rsidR="00CF61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30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C2C98" w:rsidRPr="00B15421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BF054E" w:rsidRPr="009B307B" w:rsidRDefault="006C196A" w:rsidP="00EC2C98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1716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="00137054">
        <w:rPr>
          <w:rFonts w:ascii="TH SarabunPSK" w:hAnsi="TH SarabunPSK" w:cs="TH SarabunPSK" w:hint="cs"/>
          <w:sz w:val="32"/>
          <w:szCs w:val="32"/>
          <w:cs/>
        </w:rPr>
        <w:t>ควรมีการส่งเสริมให้</w:t>
      </w:r>
      <w:r w:rsidR="00B96FDF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หน่วยงานที่เกี่ยวข้องในด้าน</w:t>
      </w:r>
      <w:r w:rsidR="00EC2C98">
        <w:rPr>
          <w:rFonts w:ascii="TH SarabunPSK" w:hAnsi="TH SarabunPSK" w:cs="TH SarabunPSK" w:hint="cs"/>
          <w:sz w:val="32"/>
          <w:szCs w:val="32"/>
          <w:cs/>
        </w:rPr>
        <w:t xml:space="preserve">พลังงานทดแทน </w:t>
      </w:r>
      <w:r w:rsidR="00B15421">
        <w:rPr>
          <w:rFonts w:ascii="TH SarabunPSK" w:hAnsi="TH SarabunPSK" w:cs="TH SarabunPSK" w:hint="cs"/>
          <w:sz w:val="32"/>
          <w:szCs w:val="32"/>
          <w:cs/>
        </w:rPr>
        <w:t>ส่งเสริมการ</w:t>
      </w:r>
      <w:r w:rsidR="00EC2C98">
        <w:rPr>
          <w:rFonts w:ascii="TH SarabunPSK" w:hAnsi="TH SarabunPSK" w:cs="TH SarabunPSK" w:hint="cs"/>
          <w:sz w:val="32"/>
          <w:szCs w:val="32"/>
          <w:cs/>
        </w:rPr>
        <w:t>นำ</w:t>
      </w:r>
      <w:r w:rsidR="00CF6143">
        <w:rPr>
          <w:rFonts w:ascii="TH SarabunPSK" w:hAnsi="TH SarabunPSK" w:cs="TH SarabunPSK" w:hint="cs"/>
          <w:sz w:val="32"/>
          <w:szCs w:val="32"/>
          <w:cs/>
          <w:lang w:val="en-GB"/>
        </w:rPr>
        <w:t>ถ่าน</w:t>
      </w:r>
      <w:r w:rsidR="00CF6143" w:rsidRPr="00DE7B1A">
        <w:rPr>
          <w:rFonts w:ascii="TH SarabunPSK" w:hAnsi="TH SarabunPSK" w:cs="TH SarabunPSK"/>
          <w:sz w:val="32"/>
          <w:szCs w:val="32"/>
          <w:cs/>
        </w:rPr>
        <w:t>ที่</w:t>
      </w:r>
      <w:r w:rsidR="00CF6143">
        <w:rPr>
          <w:rFonts w:ascii="TH SarabunPSK" w:hAnsi="TH SarabunPSK" w:cs="TH SarabunPSK" w:hint="cs"/>
          <w:sz w:val="32"/>
          <w:szCs w:val="32"/>
          <w:cs/>
        </w:rPr>
        <w:t>ได้จาก</w:t>
      </w:r>
      <w:r w:rsidR="00CF6143" w:rsidRPr="00DE7B1A">
        <w:rPr>
          <w:rFonts w:ascii="TH SarabunPSK" w:hAnsi="TH SarabunPSK" w:cs="TH SarabunPSK"/>
          <w:sz w:val="32"/>
          <w:szCs w:val="32"/>
          <w:cs/>
        </w:rPr>
        <w:t>ผลที่มีเปลือกแข็งของต้นไม้</w:t>
      </w:r>
      <w:r w:rsidR="00CF6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421">
        <w:rPr>
          <w:rFonts w:ascii="TH SarabunPSK" w:hAnsi="TH SarabunPSK" w:cs="TH SarabunPSK" w:hint="cs"/>
          <w:sz w:val="32"/>
          <w:szCs w:val="32"/>
          <w:cs/>
        </w:rPr>
        <w:t>มาใช้ประโยชน์ให้มากขึ้น</w:t>
      </w:r>
      <w:r w:rsidR="009B30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B307B" w:rsidRPr="009B307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B307B" w:rsidRPr="009B307B">
        <w:rPr>
          <w:rFonts w:ascii="TH SarabunPSK" w:hAnsi="TH SarabunPSK" w:cs="TH SarabunPSK"/>
          <w:sz w:val="32"/>
          <w:szCs w:val="32"/>
          <w:cs/>
        </w:rPr>
        <w:t>เป็นการนำวัสดุที่เหลือ</w:t>
      </w:r>
      <w:r w:rsidR="009B307B" w:rsidRPr="009B307B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9B307B" w:rsidRPr="009B307B">
        <w:rPr>
          <w:rFonts w:ascii="TH SarabunPSK" w:hAnsi="TH SarabunPSK" w:cs="TH SarabunPSK"/>
          <w:sz w:val="32"/>
          <w:szCs w:val="32"/>
          <w:cs/>
        </w:rPr>
        <w:t>จากธรรมชาติมาผลิตเป็นเชื้อเพลิงทดแทน</w:t>
      </w:r>
      <w:r w:rsidR="0088532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885321" w:rsidRPr="00885321">
        <w:rPr>
          <w:rFonts w:ascii="TH SarabunPSK" w:hAnsi="TH SarabunPSK" w:cs="TH SarabunPSK"/>
          <w:sz w:val="32"/>
          <w:szCs w:val="32"/>
          <w:cs/>
        </w:rPr>
        <w:t>เป็นการลดปริมาณขยะ</w:t>
      </w:r>
      <w:r w:rsidR="00885321" w:rsidRPr="00885321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885321" w:rsidRPr="00885321">
        <w:rPr>
          <w:rFonts w:ascii="TH SarabunPSK" w:hAnsi="TH SarabunPSK" w:cs="TH SarabunPSK"/>
          <w:sz w:val="32"/>
          <w:szCs w:val="32"/>
          <w:cs/>
        </w:rPr>
        <w:t>ที่จะต้องนำไปกำจัด</w:t>
      </w:r>
      <w:r w:rsidR="00885321" w:rsidRPr="00885321">
        <w:rPr>
          <w:rFonts w:ascii="TH SarabunPSK" w:hAnsi="TH SarabunPSK" w:cs="TH SarabunPSK" w:hint="cs"/>
          <w:sz w:val="32"/>
          <w:szCs w:val="32"/>
          <w:cs/>
        </w:rPr>
        <w:t xml:space="preserve"> เมื่อฝักมีปริมาณมากและร่วงหล่น   </w:t>
      </w:r>
      <w:r w:rsidR="00885321" w:rsidRPr="00885321">
        <w:rPr>
          <w:rFonts w:ascii="TH SarabunPSK" w:hAnsi="TH SarabunPSK" w:cs="TH SarabunPSK"/>
          <w:sz w:val="32"/>
          <w:szCs w:val="32"/>
          <w:cs/>
        </w:rPr>
        <w:t>ซึ่งจะช่วยลดปัญหาและผลกระทบทางสิ่งแวดล้อมอีกด้วย</w:t>
      </w:r>
      <w:r w:rsidR="00885321" w:rsidRPr="00885321">
        <w:rPr>
          <w:rFonts w:ascii="TH SarabunPSK" w:hAnsi="TH SarabunPSK" w:cs="TH SarabunPSK"/>
          <w:sz w:val="32"/>
          <w:szCs w:val="32"/>
        </w:rPr>
        <w:t xml:space="preserve"> </w:t>
      </w:r>
      <w:r w:rsidR="00885321" w:rsidRPr="00885321">
        <w:rPr>
          <w:rFonts w:ascii="TH SarabunPSK" w:hAnsi="TH SarabunPSK" w:cs="TH SarabunPSK"/>
          <w:sz w:val="32"/>
          <w:szCs w:val="32"/>
          <w:cs/>
        </w:rPr>
        <w:t>และยังเป็นการนำวัสดุที่เหลือจากธรรมชาติมาใช้ให้</w:t>
      </w:r>
      <w:r w:rsidR="00885321" w:rsidRPr="00885321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85321" w:rsidRPr="00885321">
        <w:rPr>
          <w:rFonts w:ascii="TH SarabunPSK" w:hAnsi="TH SarabunPSK" w:cs="TH SarabunPSK"/>
          <w:sz w:val="32"/>
          <w:szCs w:val="32"/>
          <w:cs/>
        </w:rPr>
        <w:t>ประโยชน์ และมีประสิทธิภาพมากที่สุด</w:t>
      </w:r>
    </w:p>
    <w:p w:rsidR="00BA17D5" w:rsidRPr="00D41716" w:rsidRDefault="00BA17D5" w:rsidP="00B96FDF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</w:p>
    <w:p w:rsidR="00BF054E" w:rsidRPr="00F04200" w:rsidRDefault="00BF054E" w:rsidP="00D41716">
      <w:pPr>
        <w:tabs>
          <w:tab w:val="left" w:pos="993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04200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ข้อเสนอแนะสำหรับการวิจัยครั้งต่อไป</w:t>
      </w:r>
    </w:p>
    <w:p w:rsidR="000563E1" w:rsidRPr="00D41716" w:rsidRDefault="000563E1" w:rsidP="00AB1625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04C83" w:rsidRPr="00BF23B1" w:rsidRDefault="006D2467" w:rsidP="006D2467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4C83" w:rsidRPr="00BF23B1">
        <w:rPr>
          <w:rFonts w:ascii="TH SarabunPSK" w:hAnsi="TH SarabunPSK" w:cs="TH SarabunPSK"/>
          <w:sz w:val="32"/>
          <w:szCs w:val="32"/>
          <w:cs/>
        </w:rPr>
        <w:t>1.  การวิจัย</w:t>
      </w:r>
      <w:r w:rsidR="004468D4" w:rsidRPr="00BF23B1">
        <w:rPr>
          <w:rFonts w:ascii="TH SarabunPSK" w:hAnsi="TH SarabunPSK" w:cs="TH SarabunPSK"/>
          <w:sz w:val="32"/>
          <w:szCs w:val="32"/>
          <w:cs/>
        </w:rPr>
        <w:t xml:space="preserve">ในครั้งต่อไป </w:t>
      </w:r>
      <w:r w:rsidR="00EA6097">
        <w:rPr>
          <w:rFonts w:ascii="TH SarabunPSK" w:hAnsi="TH SarabunPSK" w:cs="TH SarabunPSK" w:hint="cs"/>
          <w:sz w:val="32"/>
          <w:szCs w:val="32"/>
          <w:cs/>
        </w:rPr>
        <w:t>ควรมีการศึกษา</w:t>
      </w:r>
      <w:r w:rsidR="00AB1625">
        <w:rPr>
          <w:rFonts w:ascii="TH SarabunPSK" w:hAnsi="TH SarabunPSK" w:cs="TH SarabunPSK" w:hint="cs"/>
          <w:sz w:val="32"/>
          <w:szCs w:val="32"/>
          <w:cs/>
        </w:rPr>
        <w:t>การนำถ่านที่ได้จาก</w:t>
      </w:r>
      <w:r w:rsidR="00AB1625" w:rsidRPr="00DE7B1A">
        <w:rPr>
          <w:rFonts w:ascii="TH SarabunPSK" w:hAnsi="TH SarabunPSK" w:cs="TH SarabunPSK"/>
          <w:sz w:val="32"/>
          <w:szCs w:val="32"/>
          <w:cs/>
        </w:rPr>
        <w:t>ผลที่มีเปลือกแข็งของต้นไม้</w:t>
      </w:r>
      <w:r w:rsidR="00AB1625">
        <w:rPr>
          <w:rFonts w:ascii="TH SarabunPSK" w:hAnsi="TH SarabunPSK" w:cs="TH SarabunPSK" w:hint="cs"/>
          <w:sz w:val="32"/>
          <w:szCs w:val="32"/>
          <w:cs/>
        </w:rPr>
        <w:t xml:space="preserve"> ไปใช้ประโยชน์ในด้านอื่นอีก นอกจากการใช้เป็นเชื้อเพลิง</w:t>
      </w:r>
      <w:r w:rsidR="000C5283">
        <w:rPr>
          <w:rFonts w:ascii="TH SarabunPSK" w:hAnsi="TH SarabunPSK" w:cs="TH SarabunPSK" w:hint="cs"/>
          <w:sz w:val="32"/>
          <w:szCs w:val="32"/>
          <w:cs/>
        </w:rPr>
        <w:t>หรือพลังงานทดแทน</w:t>
      </w:r>
      <w:r w:rsidR="00AB1625">
        <w:rPr>
          <w:rFonts w:ascii="TH SarabunPSK" w:hAnsi="TH SarabunPSK" w:cs="TH SarabunPSK" w:hint="cs"/>
          <w:sz w:val="32"/>
          <w:szCs w:val="32"/>
          <w:cs/>
        </w:rPr>
        <w:t xml:space="preserve"> เช่นนำไปใช้ในการดับกลิ่น นำไปใช้เป็นวัสดุเพาะต้นไม้</w:t>
      </w:r>
      <w:r w:rsidR="001F2E9C">
        <w:rPr>
          <w:rFonts w:ascii="TH SarabunPSK" w:hAnsi="TH SarabunPSK" w:cs="TH SarabunPSK" w:hint="cs"/>
          <w:sz w:val="32"/>
          <w:szCs w:val="32"/>
          <w:cs/>
        </w:rPr>
        <w:t xml:space="preserve">  การปรับปรุงคุณภาพแหล่งน้ำ เป็นต้น</w:t>
      </w:r>
    </w:p>
    <w:p w:rsidR="006D2467" w:rsidRPr="006D2467" w:rsidRDefault="006D2467" w:rsidP="006D2467">
      <w:pPr>
        <w:tabs>
          <w:tab w:val="left" w:pos="993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4C83" w:rsidRPr="006D2467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98189B" w:rsidRPr="006D2467">
        <w:rPr>
          <w:rFonts w:ascii="TH SarabunPSK" w:hAnsi="TH SarabunPSK" w:cs="TH SarabunPSK" w:hint="cs"/>
          <w:sz w:val="32"/>
          <w:szCs w:val="32"/>
          <w:cs/>
        </w:rPr>
        <w:t>ควรศึกษาค่า</w:t>
      </w:r>
      <w:r w:rsidRPr="006D2467">
        <w:rPr>
          <w:rFonts w:ascii="TH SarabunPSK" w:hAnsi="TH SarabunPSK" w:cs="TH SarabunPSK"/>
          <w:sz w:val="32"/>
          <w:szCs w:val="32"/>
          <w:cs/>
        </w:rPr>
        <w:t>สมบัติที่ดีของถ่าน</w:t>
      </w:r>
      <w:r w:rsidRPr="006D2467">
        <w:rPr>
          <w:rFonts w:ascii="TH SarabunPSK" w:hAnsi="TH SarabunPSK" w:cs="TH SarabunPSK" w:hint="cs"/>
          <w:sz w:val="32"/>
          <w:szCs w:val="32"/>
          <w:cs/>
        </w:rPr>
        <w:t>ที่ได้จาก</w:t>
      </w:r>
      <w:r w:rsidRPr="006D2467">
        <w:rPr>
          <w:rFonts w:ascii="TH SarabunPSK" w:hAnsi="TH SarabunPSK" w:cs="TH SarabunPSK"/>
          <w:sz w:val="32"/>
          <w:szCs w:val="32"/>
          <w:cs/>
        </w:rPr>
        <w:t>ผลที่มีเปลือกแข็งของต้นไม้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D2467">
        <w:rPr>
          <w:rFonts w:ascii="TH SarabunPSK" w:hAnsi="TH SarabunPSK" w:cs="TH SarabunPSK" w:hint="cs"/>
          <w:sz w:val="32"/>
          <w:szCs w:val="32"/>
          <w:cs/>
        </w:rPr>
        <w:t>ด้านอื่นอีก    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467">
        <w:rPr>
          <w:rFonts w:ascii="TH SarabunPSK" w:hAnsi="TH SarabunPSK" w:cs="TH SarabunPSK"/>
          <w:sz w:val="32"/>
          <w:szCs w:val="32"/>
          <w:cs/>
        </w:rPr>
        <w:t>ความแกร่ง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D2467">
        <w:rPr>
          <w:rFonts w:ascii="TH SarabunPSK" w:hAnsi="TH SarabunPSK" w:cs="TH SarabunPSK"/>
          <w:sz w:val="32"/>
          <w:szCs w:val="32"/>
          <w:cs/>
        </w:rPr>
        <w:t>ถ่าน</w:t>
      </w:r>
      <w:r w:rsidRPr="006D24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D2467">
        <w:rPr>
          <w:rFonts w:ascii="TH SarabunPSK" w:hAnsi="TH SarabunPSK" w:cs="TH SarabunPSK"/>
          <w:sz w:val="32"/>
          <w:szCs w:val="32"/>
          <w:cs/>
        </w:rPr>
        <w:t>เสียงดังกังวาน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6D2467">
        <w:rPr>
          <w:rFonts w:ascii="TH SarabunPSK" w:hAnsi="TH SarabunPSK" w:cs="TH SarabunPSK"/>
          <w:sz w:val="32"/>
          <w:szCs w:val="32"/>
          <w:cs/>
        </w:rPr>
        <w:t>เคาะ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และการหาค่าความหนาแน่น</w:t>
      </w:r>
    </w:p>
    <w:p w:rsidR="000C5283" w:rsidRPr="00BF23B1" w:rsidRDefault="006D2467" w:rsidP="000C5283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2477"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="004C7407">
        <w:rPr>
          <w:rFonts w:ascii="TH SarabunPSK" w:hAnsi="TH SarabunPSK" w:cs="TH SarabunPSK" w:hint="cs"/>
          <w:sz w:val="32"/>
          <w:szCs w:val="32"/>
          <w:cs/>
        </w:rPr>
        <w:t>ควรทำ</w:t>
      </w:r>
      <w:r w:rsidR="000C5283">
        <w:rPr>
          <w:rFonts w:ascii="TH SarabunPSK" w:hAnsi="TH SarabunPSK" w:cs="TH SarabunPSK" w:hint="cs"/>
          <w:sz w:val="32"/>
          <w:szCs w:val="32"/>
          <w:cs/>
        </w:rPr>
        <w:t>การศึกษากับผลของต้นไม้ชนิดอื่น ๆ อีก ในการนำมาเผาเป็นถ่าน เพื่อ</w:t>
      </w:r>
      <w:r w:rsidR="000C5283" w:rsidRPr="00885321">
        <w:rPr>
          <w:rFonts w:ascii="TH SarabunPSK" w:hAnsi="TH SarabunPSK" w:cs="TH SarabunPSK"/>
          <w:sz w:val="32"/>
          <w:szCs w:val="32"/>
          <w:cs/>
        </w:rPr>
        <w:t>ลดปริมาณขยะ</w:t>
      </w:r>
      <w:r w:rsidR="000C5283" w:rsidRPr="00885321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0C5283" w:rsidRPr="00885321">
        <w:rPr>
          <w:rFonts w:ascii="TH SarabunPSK" w:hAnsi="TH SarabunPSK" w:cs="TH SarabunPSK"/>
          <w:sz w:val="32"/>
          <w:szCs w:val="32"/>
          <w:cs/>
        </w:rPr>
        <w:t>ที่จะต้องนำไปกำจัด</w:t>
      </w:r>
      <w:r w:rsidR="000C5283" w:rsidRPr="00885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7E1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0C5283" w:rsidRPr="00885321">
        <w:rPr>
          <w:rFonts w:ascii="TH SarabunPSK" w:hAnsi="TH SarabunPSK" w:cs="TH SarabunPSK"/>
          <w:sz w:val="32"/>
          <w:szCs w:val="32"/>
          <w:cs/>
        </w:rPr>
        <w:t>ลดปัญหาและผลกระทบทางสิ่งแวดล้อม</w:t>
      </w:r>
      <w:r w:rsidR="000C52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2477" w:rsidRPr="00BF23B1" w:rsidRDefault="00952477" w:rsidP="006D2467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F054E" w:rsidRPr="007E1E42" w:rsidRDefault="00BF054E" w:rsidP="007E1E42">
      <w:pPr>
        <w:rPr>
          <w:cs/>
        </w:rPr>
      </w:pPr>
    </w:p>
    <w:sectPr w:rsidR="00BF054E" w:rsidRPr="007E1E42" w:rsidSect="005E6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7" w:right="1416" w:bottom="1276" w:left="1985" w:header="1134" w:footer="706" w:gutter="0"/>
      <w:pgNumType w:start="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584" w:rsidRDefault="009C6584">
      <w:r>
        <w:separator/>
      </w:r>
    </w:p>
  </w:endnote>
  <w:endnote w:type="continuationSeparator" w:id="1">
    <w:p w:rsidR="009C6584" w:rsidRDefault="009C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04" w:rsidRDefault="00013269" w:rsidP="00E634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5B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5B04" w:rsidRDefault="00875B04" w:rsidP="00E6341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04" w:rsidRDefault="00875B04" w:rsidP="00E6341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2B" w:rsidRDefault="005E6D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584" w:rsidRDefault="009C6584">
      <w:r>
        <w:separator/>
      </w:r>
    </w:p>
  </w:footnote>
  <w:footnote w:type="continuationSeparator" w:id="1">
    <w:p w:rsidR="009C6584" w:rsidRDefault="009C6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04" w:rsidRDefault="00013269" w:rsidP="007E339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5B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5B04" w:rsidRDefault="00875B04" w:rsidP="00E6341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04" w:rsidRPr="009372D0" w:rsidRDefault="00013269" w:rsidP="007E3397">
    <w:pPr>
      <w:pStyle w:val="a5"/>
      <w:framePr w:wrap="around" w:vAnchor="text" w:hAnchor="margin" w:xAlign="right" w:y="1"/>
      <w:rPr>
        <w:rStyle w:val="a4"/>
        <w:rFonts w:ascii="TH SarabunPSK" w:hAnsi="TH SarabunPSK" w:cs="TH SarabunPSK"/>
        <w:sz w:val="32"/>
        <w:szCs w:val="32"/>
      </w:rPr>
    </w:pPr>
    <w:r w:rsidRPr="009372D0">
      <w:rPr>
        <w:rStyle w:val="a4"/>
        <w:rFonts w:ascii="TH SarabunPSK" w:hAnsi="TH SarabunPSK" w:cs="TH SarabunPSK"/>
        <w:sz w:val="32"/>
        <w:szCs w:val="32"/>
      </w:rPr>
      <w:fldChar w:fldCharType="begin"/>
    </w:r>
    <w:r w:rsidR="00875B04" w:rsidRPr="009372D0">
      <w:rPr>
        <w:rStyle w:val="a4"/>
        <w:rFonts w:ascii="TH SarabunPSK" w:hAnsi="TH SarabunPSK" w:cs="TH SarabunPSK"/>
        <w:sz w:val="32"/>
        <w:szCs w:val="32"/>
      </w:rPr>
      <w:instrText xml:space="preserve">PAGE  </w:instrText>
    </w:r>
    <w:r w:rsidRPr="009372D0">
      <w:rPr>
        <w:rStyle w:val="a4"/>
        <w:rFonts w:ascii="TH SarabunPSK" w:hAnsi="TH SarabunPSK" w:cs="TH SarabunPSK"/>
        <w:sz w:val="32"/>
        <w:szCs w:val="32"/>
      </w:rPr>
      <w:fldChar w:fldCharType="separate"/>
    </w:r>
    <w:r w:rsidR="00597387">
      <w:rPr>
        <w:rStyle w:val="a4"/>
        <w:rFonts w:ascii="TH SarabunPSK" w:hAnsi="TH SarabunPSK" w:cs="TH SarabunPSK"/>
        <w:noProof/>
        <w:sz w:val="32"/>
        <w:szCs w:val="32"/>
      </w:rPr>
      <w:t>41</w:t>
    </w:r>
    <w:r w:rsidRPr="009372D0">
      <w:rPr>
        <w:rStyle w:val="a4"/>
        <w:rFonts w:ascii="TH SarabunPSK" w:hAnsi="TH SarabunPSK" w:cs="TH SarabunPSK"/>
        <w:sz w:val="32"/>
        <w:szCs w:val="32"/>
      </w:rPr>
      <w:fldChar w:fldCharType="end"/>
    </w:r>
  </w:p>
  <w:p w:rsidR="00875B04" w:rsidRDefault="00875B04" w:rsidP="00E6341A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2B" w:rsidRDefault="005E6D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7D78"/>
    <w:multiLevelType w:val="singleLevel"/>
    <w:tmpl w:val="565C5BA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26857149"/>
    <w:multiLevelType w:val="singleLevel"/>
    <w:tmpl w:val="75A837F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2A716B00"/>
    <w:multiLevelType w:val="singleLevel"/>
    <w:tmpl w:val="37A045C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6F363626"/>
    <w:multiLevelType w:val="singleLevel"/>
    <w:tmpl w:val="F68632A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64B1E"/>
    <w:rsid w:val="00001EFF"/>
    <w:rsid w:val="00004CD0"/>
    <w:rsid w:val="00013269"/>
    <w:rsid w:val="00017A64"/>
    <w:rsid w:val="00021A33"/>
    <w:rsid w:val="00026F06"/>
    <w:rsid w:val="0003684A"/>
    <w:rsid w:val="00040A9B"/>
    <w:rsid w:val="00045BD1"/>
    <w:rsid w:val="000563E1"/>
    <w:rsid w:val="000A02D3"/>
    <w:rsid w:val="000A2E01"/>
    <w:rsid w:val="000A678E"/>
    <w:rsid w:val="000C200F"/>
    <w:rsid w:val="000C5283"/>
    <w:rsid w:val="000D5DCF"/>
    <w:rsid w:val="00107178"/>
    <w:rsid w:val="001213E2"/>
    <w:rsid w:val="00137054"/>
    <w:rsid w:val="00154D2D"/>
    <w:rsid w:val="0015624C"/>
    <w:rsid w:val="001631B4"/>
    <w:rsid w:val="0017387E"/>
    <w:rsid w:val="00183081"/>
    <w:rsid w:val="001910C0"/>
    <w:rsid w:val="001C1DE9"/>
    <w:rsid w:val="001D4D2E"/>
    <w:rsid w:val="001E0D79"/>
    <w:rsid w:val="001E1489"/>
    <w:rsid w:val="001E748A"/>
    <w:rsid w:val="001F2E9C"/>
    <w:rsid w:val="001F78AA"/>
    <w:rsid w:val="00214BE8"/>
    <w:rsid w:val="00223DCC"/>
    <w:rsid w:val="00230375"/>
    <w:rsid w:val="002307F5"/>
    <w:rsid w:val="0023589F"/>
    <w:rsid w:val="0024246B"/>
    <w:rsid w:val="0024391A"/>
    <w:rsid w:val="00244971"/>
    <w:rsid w:val="002526DB"/>
    <w:rsid w:val="002620CD"/>
    <w:rsid w:val="00285D42"/>
    <w:rsid w:val="002A3DFF"/>
    <w:rsid w:val="002C11E6"/>
    <w:rsid w:val="002D0E83"/>
    <w:rsid w:val="00307562"/>
    <w:rsid w:val="00321DFE"/>
    <w:rsid w:val="003437D4"/>
    <w:rsid w:val="00345490"/>
    <w:rsid w:val="003559F0"/>
    <w:rsid w:val="00362B5F"/>
    <w:rsid w:val="003778FD"/>
    <w:rsid w:val="003816B6"/>
    <w:rsid w:val="0039426A"/>
    <w:rsid w:val="003A19FE"/>
    <w:rsid w:val="003A565B"/>
    <w:rsid w:val="003B0592"/>
    <w:rsid w:val="003C2DD9"/>
    <w:rsid w:val="003D592A"/>
    <w:rsid w:val="003E05B4"/>
    <w:rsid w:val="003E0C82"/>
    <w:rsid w:val="003F0A35"/>
    <w:rsid w:val="00406861"/>
    <w:rsid w:val="00410E47"/>
    <w:rsid w:val="00411247"/>
    <w:rsid w:val="004468D4"/>
    <w:rsid w:val="004506C7"/>
    <w:rsid w:val="00454986"/>
    <w:rsid w:val="0046220F"/>
    <w:rsid w:val="00475C6D"/>
    <w:rsid w:val="00476094"/>
    <w:rsid w:val="004A5C09"/>
    <w:rsid w:val="004B6A71"/>
    <w:rsid w:val="004C1FE5"/>
    <w:rsid w:val="004C7407"/>
    <w:rsid w:val="004D4B6D"/>
    <w:rsid w:val="004D7969"/>
    <w:rsid w:val="004F7967"/>
    <w:rsid w:val="005058FC"/>
    <w:rsid w:val="00520194"/>
    <w:rsid w:val="0052490D"/>
    <w:rsid w:val="00526D7C"/>
    <w:rsid w:val="00534B27"/>
    <w:rsid w:val="0054406F"/>
    <w:rsid w:val="00564B1E"/>
    <w:rsid w:val="00575DD9"/>
    <w:rsid w:val="00597387"/>
    <w:rsid w:val="005A79DF"/>
    <w:rsid w:val="005B39B3"/>
    <w:rsid w:val="005B7379"/>
    <w:rsid w:val="005C059C"/>
    <w:rsid w:val="005C7224"/>
    <w:rsid w:val="005C7525"/>
    <w:rsid w:val="005E6D2B"/>
    <w:rsid w:val="006070A7"/>
    <w:rsid w:val="0061720E"/>
    <w:rsid w:val="006208EE"/>
    <w:rsid w:val="00623B66"/>
    <w:rsid w:val="006624E5"/>
    <w:rsid w:val="00676278"/>
    <w:rsid w:val="00681706"/>
    <w:rsid w:val="006A3C91"/>
    <w:rsid w:val="006A466F"/>
    <w:rsid w:val="006A6376"/>
    <w:rsid w:val="006B4AA2"/>
    <w:rsid w:val="006C196A"/>
    <w:rsid w:val="006C3963"/>
    <w:rsid w:val="006C500F"/>
    <w:rsid w:val="006D2467"/>
    <w:rsid w:val="007208A3"/>
    <w:rsid w:val="00733BA8"/>
    <w:rsid w:val="007363F9"/>
    <w:rsid w:val="007454F9"/>
    <w:rsid w:val="00745D45"/>
    <w:rsid w:val="00747F96"/>
    <w:rsid w:val="00756209"/>
    <w:rsid w:val="007815D3"/>
    <w:rsid w:val="007A0A2A"/>
    <w:rsid w:val="007A3C9D"/>
    <w:rsid w:val="007A66C5"/>
    <w:rsid w:val="007C13E6"/>
    <w:rsid w:val="007D1DF6"/>
    <w:rsid w:val="007E1E42"/>
    <w:rsid w:val="007E232F"/>
    <w:rsid w:val="007E3397"/>
    <w:rsid w:val="007F36FC"/>
    <w:rsid w:val="007F69E8"/>
    <w:rsid w:val="00811D06"/>
    <w:rsid w:val="0081305C"/>
    <w:rsid w:val="00827D0E"/>
    <w:rsid w:val="00841B28"/>
    <w:rsid w:val="00846910"/>
    <w:rsid w:val="00846A41"/>
    <w:rsid w:val="0085163B"/>
    <w:rsid w:val="00855091"/>
    <w:rsid w:val="00860487"/>
    <w:rsid w:val="00860674"/>
    <w:rsid w:val="00863D07"/>
    <w:rsid w:val="008743B1"/>
    <w:rsid w:val="00874BC2"/>
    <w:rsid w:val="00875B04"/>
    <w:rsid w:val="00885321"/>
    <w:rsid w:val="00891837"/>
    <w:rsid w:val="00894243"/>
    <w:rsid w:val="008A157C"/>
    <w:rsid w:val="008A6781"/>
    <w:rsid w:val="008B3E2C"/>
    <w:rsid w:val="008B73EF"/>
    <w:rsid w:val="008E7612"/>
    <w:rsid w:val="00921319"/>
    <w:rsid w:val="009372D0"/>
    <w:rsid w:val="00952477"/>
    <w:rsid w:val="00966030"/>
    <w:rsid w:val="00971DEE"/>
    <w:rsid w:val="00973087"/>
    <w:rsid w:val="0098189B"/>
    <w:rsid w:val="009A2702"/>
    <w:rsid w:val="009A5E88"/>
    <w:rsid w:val="009B1012"/>
    <w:rsid w:val="009B307B"/>
    <w:rsid w:val="009B5356"/>
    <w:rsid w:val="009C0BA3"/>
    <w:rsid w:val="009C6584"/>
    <w:rsid w:val="009D3C46"/>
    <w:rsid w:val="009E6112"/>
    <w:rsid w:val="00A0691C"/>
    <w:rsid w:val="00A1033F"/>
    <w:rsid w:val="00A272A1"/>
    <w:rsid w:val="00A6423A"/>
    <w:rsid w:val="00A77F9F"/>
    <w:rsid w:val="00AB1625"/>
    <w:rsid w:val="00AE6B6B"/>
    <w:rsid w:val="00AF0B62"/>
    <w:rsid w:val="00AF5180"/>
    <w:rsid w:val="00AF74C8"/>
    <w:rsid w:val="00B07C0A"/>
    <w:rsid w:val="00B15421"/>
    <w:rsid w:val="00B327E1"/>
    <w:rsid w:val="00B3321C"/>
    <w:rsid w:val="00B56755"/>
    <w:rsid w:val="00B60C9C"/>
    <w:rsid w:val="00B96FDF"/>
    <w:rsid w:val="00BA17D5"/>
    <w:rsid w:val="00BC042D"/>
    <w:rsid w:val="00BC21F7"/>
    <w:rsid w:val="00BE155D"/>
    <w:rsid w:val="00BE156E"/>
    <w:rsid w:val="00BE4A6A"/>
    <w:rsid w:val="00BF054E"/>
    <w:rsid w:val="00BF23B1"/>
    <w:rsid w:val="00BF419E"/>
    <w:rsid w:val="00BF4698"/>
    <w:rsid w:val="00C37A25"/>
    <w:rsid w:val="00C561BF"/>
    <w:rsid w:val="00C65B1F"/>
    <w:rsid w:val="00C714A6"/>
    <w:rsid w:val="00C81E7B"/>
    <w:rsid w:val="00C85D4E"/>
    <w:rsid w:val="00C954C0"/>
    <w:rsid w:val="00CC7A61"/>
    <w:rsid w:val="00CD19BD"/>
    <w:rsid w:val="00CD6273"/>
    <w:rsid w:val="00CF320F"/>
    <w:rsid w:val="00CF35B1"/>
    <w:rsid w:val="00CF6143"/>
    <w:rsid w:val="00D0642C"/>
    <w:rsid w:val="00D11588"/>
    <w:rsid w:val="00D21A43"/>
    <w:rsid w:val="00D33C01"/>
    <w:rsid w:val="00D4160C"/>
    <w:rsid w:val="00D41716"/>
    <w:rsid w:val="00D52A8B"/>
    <w:rsid w:val="00D5606E"/>
    <w:rsid w:val="00D66EBF"/>
    <w:rsid w:val="00D708D0"/>
    <w:rsid w:val="00D74959"/>
    <w:rsid w:val="00D7586D"/>
    <w:rsid w:val="00DA15EC"/>
    <w:rsid w:val="00DD01AD"/>
    <w:rsid w:val="00DF3FB2"/>
    <w:rsid w:val="00DF597B"/>
    <w:rsid w:val="00E003D7"/>
    <w:rsid w:val="00E02751"/>
    <w:rsid w:val="00E02800"/>
    <w:rsid w:val="00E04C83"/>
    <w:rsid w:val="00E05C16"/>
    <w:rsid w:val="00E16BB8"/>
    <w:rsid w:val="00E217F9"/>
    <w:rsid w:val="00E25E5C"/>
    <w:rsid w:val="00E6341A"/>
    <w:rsid w:val="00E647A7"/>
    <w:rsid w:val="00E7469F"/>
    <w:rsid w:val="00E8461B"/>
    <w:rsid w:val="00E91494"/>
    <w:rsid w:val="00EA6097"/>
    <w:rsid w:val="00EB2AA7"/>
    <w:rsid w:val="00EB308A"/>
    <w:rsid w:val="00EB4AC8"/>
    <w:rsid w:val="00EC1AF9"/>
    <w:rsid w:val="00EC2C98"/>
    <w:rsid w:val="00EC7412"/>
    <w:rsid w:val="00EE390C"/>
    <w:rsid w:val="00EF3D54"/>
    <w:rsid w:val="00EF3E00"/>
    <w:rsid w:val="00EF6A20"/>
    <w:rsid w:val="00EF6E4B"/>
    <w:rsid w:val="00F04200"/>
    <w:rsid w:val="00F06B39"/>
    <w:rsid w:val="00F221FA"/>
    <w:rsid w:val="00F72C58"/>
    <w:rsid w:val="00F7666D"/>
    <w:rsid w:val="00F87D61"/>
    <w:rsid w:val="00F90308"/>
    <w:rsid w:val="00F90F5C"/>
    <w:rsid w:val="00F95833"/>
    <w:rsid w:val="00FA75BE"/>
    <w:rsid w:val="00FC7048"/>
    <w:rsid w:val="00FD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90D"/>
    <w:rPr>
      <w:rFonts w:eastAsia="SimSu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341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6341A"/>
  </w:style>
  <w:style w:type="paragraph" w:styleId="a5">
    <w:name w:val="header"/>
    <w:basedOn w:val="a"/>
    <w:rsid w:val="00E6341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F69E8"/>
    <w:rPr>
      <w:rFonts w:ascii="Tahoma" w:hAnsi="Tahoma"/>
      <w:sz w:val="16"/>
      <w:szCs w:val="18"/>
    </w:rPr>
  </w:style>
  <w:style w:type="paragraph" w:styleId="a7">
    <w:name w:val="List Paragraph"/>
    <w:basedOn w:val="a"/>
    <w:uiPriority w:val="34"/>
    <w:qFormat/>
    <w:rsid w:val="006D2467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845</Words>
  <Characters>2728</Characters>
  <Application>Microsoft Office Word</Application>
  <DocSecurity>0</DocSecurity>
  <Lines>22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5</vt:lpstr>
    </vt:vector>
  </TitlesOfParts>
  <Company>Ezy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5</dc:title>
  <dc:subject/>
  <dc:creator>user</dc:creator>
  <cp:keywords/>
  <dc:description/>
  <cp:lastModifiedBy>User</cp:lastModifiedBy>
  <cp:revision>60</cp:revision>
  <cp:lastPrinted>2018-08-17T12:48:00Z</cp:lastPrinted>
  <dcterms:created xsi:type="dcterms:W3CDTF">2017-01-22T22:13:00Z</dcterms:created>
  <dcterms:modified xsi:type="dcterms:W3CDTF">2018-09-10T05:30:00Z</dcterms:modified>
</cp:coreProperties>
</file>